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141D" w14:textId="2FC2A2BF" w:rsidR="008023E0" w:rsidRPr="000F188E" w:rsidRDefault="000F188E" w:rsidP="000F188E">
      <w:pPr>
        <w:pStyle w:val="Header"/>
        <w:jc w:val="center"/>
      </w:pPr>
      <w:r w:rsidRPr="000F18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76FFC5" wp14:editId="6F213145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61245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C35F" w14:textId="5C5E6300" w:rsidR="000F188E" w:rsidRPr="000F188E" w:rsidRDefault="000F188E" w:rsidP="000F188E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Nomination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F</w:t>
                            </w: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orm </w:t>
                            </w:r>
                            <w:r w:rsidR="00722CDB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for the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ppointment of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E</w:t>
                            </w: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xternal </w:t>
                            </w: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dvisor </w:t>
                            </w:r>
                          </w:p>
                          <w:p w14:paraId="71B1B9CC" w14:textId="69E75246" w:rsidR="000F188E" w:rsidRPr="000F188E" w:rsidRDefault="00722CDB" w:rsidP="000F188E">
                            <w:pPr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f</w:t>
                            </w:r>
                            <w:r w:rsidR="000F188E"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A</w:t>
                            </w:r>
                            <w:r w:rsidR="000F188E"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pproval of </w:t>
                            </w:r>
                            <w:r w:rsid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N</w:t>
                            </w:r>
                            <w:r w:rsidR="000F188E"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ew </w:t>
                            </w:r>
                            <w:r w:rsid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C</w:t>
                            </w:r>
                            <w:r w:rsidR="000F188E" w:rsidRPr="000F188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ourse or Periodic Review</w:t>
                            </w:r>
                          </w:p>
                          <w:p w14:paraId="1CE61BD2" w14:textId="5DA0513C" w:rsidR="000F188E" w:rsidRDefault="000F18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6F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65pt;width:482.25pt;height:42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" strokecolor="#002060">
                <v:textbox>
                  <w:txbxContent>
                    <w:p w14:paraId="0CF6C35F" w14:textId="5C5E6300" w:rsidR="000F188E" w:rsidRPr="000F188E" w:rsidRDefault="000F188E" w:rsidP="000F188E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Nomination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F</w:t>
                      </w: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orm </w:t>
                      </w:r>
                      <w:r w:rsidR="00722CDB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for the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ppointment of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E</w:t>
                      </w: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xternal </w:t>
                      </w: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dvisor </w:t>
                      </w:r>
                    </w:p>
                    <w:p w14:paraId="71B1B9CC" w14:textId="69E75246" w:rsidR="000F188E" w:rsidRPr="000F188E" w:rsidRDefault="00722CDB" w:rsidP="000F188E">
                      <w:pPr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f</w:t>
                      </w:r>
                      <w:r w:rsidR="000F188E"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or </w:t>
                      </w:r>
                      <w:r w:rsid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>A</w:t>
                      </w:r>
                      <w:r w:rsidR="000F188E"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pproval of </w:t>
                      </w:r>
                      <w:r w:rsid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>N</w:t>
                      </w:r>
                      <w:r w:rsidR="000F188E"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ew </w:t>
                      </w:r>
                      <w:r w:rsid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>C</w:t>
                      </w:r>
                      <w:r w:rsidR="000F188E" w:rsidRPr="000F188E">
                        <w:rPr>
                          <w:b/>
                          <w:color w:val="002060"/>
                          <w:sz w:val="26"/>
                          <w:szCs w:val="26"/>
                        </w:rPr>
                        <w:t>ourse or Periodic Review</w:t>
                      </w:r>
                    </w:p>
                    <w:p w14:paraId="1CE61BD2" w14:textId="5DA0513C" w:rsidR="000F188E" w:rsidRDefault="000F188E"/>
                  </w:txbxContent>
                </v:textbox>
                <w10:wrap type="square" anchorx="margin"/>
              </v:shape>
            </w:pict>
          </mc:Fallback>
        </mc:AlternateContent>
      </w:r>
      <w:r w:rsidR="005871C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06001A" wp14:editId="1FF45A44">
            <wp:simplePos x="0" y="0"/>
            <wp:positionH relativeFrom="column">
              <wp:posOffset>4707723</wp:posOffset>
            </wp:positionH>
            <wp:positionV relativeFrom="paragraph">
              <wp:posOffset>-633538</wp:posOffset>
            </wp:positionV>
            <wp:extent cx="2051685" cy="802640"/>
            <wp:effectExtent l="0" t="0" r="5715" b="0"/>
            <wp:wrapNone/>
            <wp:docPr id="2" name="Picture 1" descr="CCCU-logo-2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U-logo-2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F4ECF" w14:textId="46715330" w:rsidR="00C45EC4" w:rsidRPr="00750E6F" w:rsidRDefault="00750E6F" w:rsidP="000F188E">
      <w:pPr>
        <w:ind w:left="142" w:hanging="142"/>
        <w:rPr>
          <w:szCs w:val="22"/>
          <w:u w:val="single"/>
        </w:rPr>
      </w:pPr>
      <w:r>
        <w:rPr>
          <w:szCs w:val="22"/>
          <w:u w:val="single"/>
        </w:rPr>
        <w:t>Guidance</w:t>
      </w:r>
      <w:r w:rsidR="008023E0" w:rsidRPr="00750E6F">
        <w:rPr>
          <w:szCs w:val="22"/>
          <w:u w:val="single"/>
        </w:rPr>
        <w:t xml:space="preserve"> </w:t>
      </w:r>
    </w:p>
    <w:p w14:paraId="2C4F56D6" w14:textId="77777777" w:rsidR="00064C25" w:rsidRDefault="00064C25" w:rsidP="000F188E">
      <w:pPr>
        <w:ind w:left="142" w:hanging="142"/>
        <w:rPr>
          <w:szCs w:val="22"/>
        </w:rPr>
      </w:pPr>
    </w:p>
    <w:p w14:paraId="7AC30F0E" w14:textId="6B846873" w:rsidR="008023E0" w:rsidRDefault="000135D1" w:rsidP="000F188E">
      <w:pPr>
        <w:pStyle w:val="ListParagraph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 xml:space="preserve">One External </w:t>
      </w:r>
      <w:r w:rsidR="007E4742">
        <w:rPr>
          <w:szCs w:val="22"/>
        </w:rPr>
        <w:t xml:space="preserve">Advisor </w:t>
      </w:r>
      <w:r w:rsidR="000E3C42">
        <w:rPr>
          <w:szCs w:val="22"/>
        </w:rPr>
        <w:t xml:space="preserve">may be </w:t>
      </w:r>
      <w:r w:rsidR="00AA1AB5">
        <w:rPr>
          <w:szCs w:val="22"/>
        </w:rPr>
        <w:t xml:space="preserve">appointed by a </w:t>
      </w:r>
      <w:r w:rsidR="000F188E">
        <w:rPr>
          <w:szCs w:val="22"/>
        </w:rPr>
        <w:t>course</w:t>
      </w:r>
      <w:r w:rsidR="00AA1AB5">
        <w:rPr>
          <w:szCs w:val="22"/>
        </w:rPr>
        <w:t xml:space="preserve"> team to give advice during </w:t>
      </w:r>
      <w:r w:rsidR="007F031A">
        <w:rPr>
          <w:szCs w:val="22"/>
        </w:rPr>
        <w:t>the</w:t>
      </w:r>
      <w:r w:rsidR="00152A72">
        <w:rPr>
          <w:szCs w:val="22"/>
        </w:rPr>
        <w:t xml:space="preserve"> </w:t>
      </w:r>
      <w:r w:rsidR="007F031A">
        <w:rPr>
          <w:szCs w:val="22"/>
        </w:rPr>
        <w:t>process of course design</w:t>
      </w:r>
      <w:r w:rsidR="00DB5B4F">
        <w:rPr>
          <w:szCs w:val="22"/>
        </w:rPr>
        <w:t>.</w:t>
      </w:r>
      <w:r w:rsidR="007F031A">
        <w:rPr>
          <w:szCs w:val="22"/>
        </w:rPr>
        <w:t xml:space="preserve"> </w:t>
      </w:r>
    </w:p>
    <w:p w14:paraId="7534CAFE" w14:textId="4F36EF32" w:rsidR="00DB5B4F" w:rsidRPr="00DB5B4F" w:rsidRDefault="00C45EC4" w:rsidP="000F188E">
      <w:pPr>
        <w:pStyle w:val="ListParagraph"/>
        <w:numPr>
          <w:ilvl w:val="0"/>
          <w:numId w:val="6"/>
        </w:numPr>
        <w:ind w:left="284" w:hanging="284"/>
        <w:rPr>
          <w:szCs w:val="22"/>
        </w:rPr>
      </w:pPr>
      <w:r w:rsidRPr="00DB5B4F">
        <w:rPr>
          <w:szCs w:val="22"/>
        </w:rPr>
        <w:t xml:space="preserve">Nomination forms should be submitted </w:t>
      </w:r>
      <w:r w:rsidR="00084E77" w:rsidRPr="00DB5B4F">
        <w:rPr>
          <w:szCs w:val="22"/>
        </w:rPr>
        <w:t>b</w:t>
      </w:r>
      <w:r w:rsidR="00152A72" w:rsidRPr="00DB5B4F">
        <w:rPr>
          <w:szCs w:val="22"/>
        </w:rPr>
        <w:t xml:space="preserve">y </w:t>
      </w:r>
      <w:r w:rsidR="000F188E">
        <w:rPr>
          <w:szCs w:val="22"/>
        </w:rPr>
        <w:t>Course Director</w:t>
      </w:r>
      <w:r w:rsidR="00152A72" w:rsidRPr="00DB5B4F">
        <w:rPr>
          <w:szCs w:val="22"/>
        </w:rPr>
        <w:t xml:space="preserve"> to their Faculty Director of Quality</w:t>
      </w:r>
      <w:r w:rsidR="00DB5B4F">
        <w:rPr>
          <w:szCs w:val="22"/>
        </w:rPr>
        <w:t>.</w:t>
      </w:r>
    </w:p>
    <w:p w14:paraId="408FC691" w14:textId="61C33F22" w:rsidR="004D0BF3" w:rsidRDefault="00880495" w:rsidP="000F188E">
      <w:pPr>
        <w:pStyle w:val="ListParagraph"/>
        <w:numPr>
          <w:ilvl w:val="0"/>
          <w:numId w:val="6"/>
        </w:numPr>
        <w:ind w:left="284" w:hanging="284"/>
        <w:rPr>
          <w:szCs w:val="22"/>
        </w:rPr>
      </w:pPr>
      <w:r>
        <w:rPr>
          <w:szCs w:val="22"/>
        </w:rPr>
        <w:t>Once approved</w:t>
      </w:r>
      <w:r w:rsidR="000F188E">
        <w:rPr>
          <w:szCs w:val="22"/>
        </w:rPr>
        <w:t>,</w:t>
      </w:r>
      <w:r>
        <w:rPr>
          <w:szCs w:val="22"/>
        </w:rPr>
        <w:t xml:space="preserve"> the form should be submitted to the Quality and Standards Office</w:t>
      </w:r>
      <w:r w:rsidR="00DB5B4F">
        <w:rPr>
          <w:szCs w:val="22"/>
        </w:rPr>
        <w:t>.</w:t>
      </w:r>
    </w:p>
    <w:p w14:paraId="0BB12D86" w14:textId="7575AC8F" w:rsidR="00750E6F" w:rsidRDefault="00750E6F" w:rsidP="00750E6F">
      <w:pPr>
        <w:rPr>
          <w:szCs w:val="22"/>
        </w:rPr>
      </w:pPr>
    </w:p>
    <w:p w14:paraId="3E69DEB0" w14:textId="69330CF3" w:rsidR="00750E6F" w:rsidRPr="00750E6F" w:rsidRDefault="00CE3BAA" w:rsidP="00750E6F">
      <w:pPr>
        <w:rPr>
          <w:i/>
          <w:iCs/>
          <w:szCs w:val="22"/>
        </w:rPr>
      </w:pPr>
      <w:r>
        <w:rPr>
          <w:i/>
          <w:iCs/>
          <w:szCs w:val="22"/>
        </w:rPr>
        <w:t>Fields marked with asterisk must be completed</w:t>
      </w:r>
      <w:r w:rsidR="00231BDF">
        <w:rPr>
          <w:i/>
          <w:iCs/>
          <w:szCs w:val="22"/>
        </w:rPr>
        <w:t>.</w:t>
      </w:r>
    </w:p>
    <w:p w14:paraId="019A72DB" w14:textId="77777777" w:rsidR="008023E0" w:rsidRDefault="008023E0" w:rsidP="008023E0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657"/>
      </w:tblGrid>
      <w:tr w:rsidR="00F417B7" w14:paraId="661CDEB8" w14:textId="77777777" w:rsidTr="00F417B7">
        <w:trPr>
          <w:trHeight w:hRule="exact" w:val="45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4DA05E6" w14:textId="71DFFB6C" w:rsidR="00F417B7" w:rsidRPr="00F417B7" w:rsidRDefault="00F417B7" w:rsidP="00F417B7">
            <w:pPr>
              <w:rPr>
                <w:b/>
                <w:sz w:val="24"/>
              </w:rPr>
            </w:pPr>
            <w:r w:rsidRPr="00F417B7">
              <w:rPr>
                <w:b/>
                <w:sz w:val="24"/>
              </w:rPr>
              <w:t xml:space="preserve">Section One – Course Details </w:t>
            </w:r>
          </w:p>
          <w:p w14:paraId="10505A24" w14:textId="77777777" w:rsidR="00F417B7" w:rsidRDefault="00F417B7" w:rsidP="008023E0">
            <w:pPr>
              <w:spacing w:before="120"/>
              <w:rPr>
                <w:b/>
                <w:sz w:val="24"/>
              </w:rPr>
            </w:pPr>
          </w:p>
          <w:p w14:paraId="759EBF46" w14:textId="77777777" w:rsidR="00F417B7" w:rsidRDefault="00F417B7" w:rsidP="008023E0">
            <w:pPr>
              <w:spacing w:before="120"/>
              <w:rPr>
                <w:b/>
                <w:sz w:val="24"/>
              </w:rPr>
            </w:pPr>
          </w:p>
        </w:tc>
      </w:tr>
      <w:tr w:rsidR="00F417B7" w14:paraId="45436642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38A1B545" w14:textId="647C66BD" w:rsidR="00F417B7" w:rsidRPr="00675D96" w:rsidRDefault="00F417B7" w:rsidP="00675D96">
            <w:r w:rsidRPr="00675D96">
              <w:t xml:space="preserve">Course </w:t>
            </w:r>
            <w:proofErr w:type="gramStart"/>
            <w:r w:rsidRPr="00675D96">
              <w:t>Title:</w:t>
            </w:r>
            <w:r w:rsidR="00750E6F">
              <w:t>*</w:t>
            </w:r>
            <w:proofErr w:type="gramEnd"/>
          </w:p>
        </w:tc>
        <w:tc>
          <w:tcPr>
            <w:tcW w:w="3457" w:type="pct"/>
            <w:vAlign w:val="center"/>
          </w:tcPr>
          <w:p w14:paraId="2EB3DD74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</w:tc>
      </w:tr>
      <w:tr w:rsidR="00F417B7" w14:paraId="29E970A3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7AED5212" w14:textId="137E5986" w:rsidR="00F417B7" w:rsidRPr="00675D96" w:rsidRDefault="00F417B7" w:rsidP="00675D96">
            <w:r w:rsidRPr="00675D96">
              <w:t xml:space="preserve">Course </w:t>
            </w:r>
            <w:proofErr w:type="gramStart"/>
            <w:r w:rsidRPr="00675D96">
              <w:t>Director:</w:t>
            </w:r>
            <w:r w:rsidR="00750E6F">
              <w:t>*</w:t>
            </w:r>
            <w:proofErr w:type="gramEnd"/>
            <w:r w:rsidRPr="00675D96">
              <w:t xml:space="preserve"> </w:t>
            </w:r>
          </w:p>
        </w:tc>
        <w:tc>
          <w:tcPr>
            <w:tcW w:w="3457" w:type="pct"/>
            <w:vAlign w:val="center"/>
          </w:tcPr>
          <w:p w14:paraId="7D726DC1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</w:tc>
      </w:tr>
      <w:tr w:rsidR="00F417B7" w14:paraId="4A2F54E4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7C992BDB" w14:textId="713D1CA1" w:rsidR="00F417B7" w:rsidRPr="00675D96" w:rsidRDefault="00F417B7" w:rsidP="00675D96">
            <w:proofErr w:type="gramStart"/>
            <w:r w:rsidRPr="00675D96">
              <w:t>School:</w:t>
            </w:r>
            <w:r w:rsidR="00750E6F">
              <w:t>*</w:t>
            </w:r>
            <w:proofErr w:type="gramEnd"/>
            <w:r w:rsidRPr="00675D96">
              <w:t xml:space="preserve"> </w:t>
            </w:r>
          </w:p>
        </w:tc>
        <w:tc>
          <w:tcPr>
            <w:tcW w:w="3457" w:type="pct"/>
            <w:vAlign w:val="center"/>
          </w:tcPr>
          <w:p w14:paraId="1B3469CC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  <w:p w14:paraId="44CB66B0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</w:tc>
      </w:tr>
      <w:tr w:rsidR="00F417B7" w14:paraId="59D95FB0" w14:textId="77777777" w:rsidTr="00675D96">
        <w:trPr>
          <w:trHeight w:hRule="exact" w:val="454"/>
        </w:trPr>
        <w:tc>
          <w:tcPr>
            <w:tcW w:w="1543" w:type="pct"/>
            <w:vAlign w:val="center"/>
          </w:tcPr>
          <w:p w14:paraId="6EB14885" w14:textId="50803A1C" w:rsidR="00F417B7" w:rsidRPr="00675D96" w:rsidRDefault="00F417B7" w:rsidP="00675D96">
            <w:proofErr w:type="gramStart"/>
            <w:r w:rsidRPr="00675D96">
              <w:t>Faculty:</w:t>
            </w:r>
            <w:r w:rsidR="00750E6F">
              <w:t>*</w:t>
            </w:r>
            <w:proofErr w:type="gramEnd"/>
            <w:r w:rsidRPr="00675D96">
              <w:t xml:space="preserve"> </w:t>
            </w:r>
          </w:p>
        </w:tc>
        <w:tc>
          <w:tcPr>
            <w:tcW w:w="3457" w:type="pct"/>
            <w:vAlign w:val="center"/>
          </w:tcPr>
          <w:p w14:paraId="2238030A" w14:textId="77777777" w:rsidR="00F417B7" w:rsidRDefault="00F417B7" w:rsidP="00F417B7">
            <w:pPr>
              <w:spacing w:before="120"/>
              <w:rPr>
                <w:b/>
                <w:sz w:val="24"/>
              </w:rPr>
            </w:pPr>
          </w:p>
        </w:tc>
      </w:tr>
    </w:tbl>
    <w:p w14:paraId="02A19A45" w14:textId="753C424D" w:rsidR="009603B5" w:rsidRDefault="009603B5">
      <w:pPr>
        <w:rPr>
          <w:szCs w:val="22"/>
        </w:rPr>
      </w:pPr>
    </w:p>
    <w:p w14:paraId="23C870B2" w14:textId="77777777" w:rsidR="009603B5" w:rsidRDefault="009603B5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1417"/>
        <w:gridCol w:w="1128"/>
      </w:tblGrid>
      <w:tr w:rsidR="00F417B7" w14:paraId="716A9A65" w14:textId="77777777" w:rsidTr="00CF2BCE">
        <w:trPr>
          <w:trHeight w:val="454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508DF7DC" w14:textId="4CD46DC6" w:rsidR="00F417B7" w:rsidRDefault="00F417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Two – Details of External Advisor </w:t>
            </w:r>
          </w:p>
        </w:tc>
      </w:tr>
      <w:tr w:rsidR="00675D96" w14:paraId="4C345850" w14:textId="77777777" w:rsidTr="00CF2BCE">
        <w:trPr>
          <w:trHeight w:val="454"/>
        </w:trPr>
        <w:tc>
          <w:tcPr>
            <w:tcW w:w="2547" w:type="dxa"/>
            <w:vAlign w:val="center"/>
          </w:tcPr>
          <w:p w14:paraId="096B7513" w14:textId="6242141E" w:rsidR="00675D96" w:rsidRPr="00675D96" w:rsidRDefault="00675D96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 xml:space="preserve">Title and </w:t>
            </w:r>
            <w:proofErr w:type="gramStart"/>
            <w:r w:rsidRPr="00675D96">
              <w:rPr>
                <w:bCs/>
                <w:szCs w:val="22"/>
              </w:rPr>
              <w:t>name:</w:t>
            </w:r>
            <w:r w:rsidR="00750E6F">
              <w:rPr>
                <w:bCs/>
                <w:szCs w:val="22"/>
              </w:rPr>
              <w:t>*</w:t>
            </w:r>
            <w:proofErr w:type="gramEnd"/>
            <w:r w:rsidRPr="00675D96">
              <w:rPr>
                <w:bCs/>
                <w:szCs w:val="22"/>
              </w:rPr>
              <w:t xml:space="preserve"> </w:t>
            </w:r>
          </w:p>
        </w:tc>
        <w:tc>
          <w:tcPr>
            <w:tcW w:w="7081" w:type="dxa"/>
            <w:gridSpan w:val="3"/>
            <w:vAlign w:val="center"/>
          </w:tcPr>
          <w:p w14:paraId="46F55114" w14:textId="0C0A7D09" w:rsidR="00675D96" w:rsidRPr="00675D96" w:rsidRDefault="00675D96">
            <w:pPr>
              <w:rPr>
                <w:bCs/>
                <w:sz w:val="24"/>
              </w:rPr>
            </w:pPr>
          </w:p>
        </w:tc>
      </w:tr>
      <w:tr w:rsidR="00F417B7" w14:paraId="57A8D366" w14:textId="77777777" w:rsidTr="00CF2BCE">
        <w:trPr>
          <w:trHeight w:val="454"/>
        </w:trPr>
        <w:tc>
          <w:tcPr>
            <w:tcW w:w="7083" w:type="dxa"/>
            <w:gridSpan w:val="2"/>
            <w:vAlign w:val="center"/>
          </w:tcPr>
          <w:p w14:paraId="43A1D53F" w14:textId="1E9A61DC" w:rsidR="00685943" w:rsidRDefault="00675D96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>Is nomin</w:t>
            </w:r>
            <w:r w:rsidR="003F1F0B">
              <w:rPr>
                <w:bCs/>
                <w:szCs w:val="22"/>
              </w:rPr>
              <w:t>ee</w:t>
            </w:r>
            <w:r w:rsidRPr="00675D96">
              <w:rPr>
                <w:bCs/>
                <w:szCs w:val="22"/>
              </w:rPr>
              <w:t xml:space="preserve"> </w:t>
            </w:r>
            <w:r w:rsidR="00DD0C3F">
              <w:rPr>
                <w:bCs/>
                <w:szCs w:val="22"/>
              </w:rPr>
              <w:t xml:space="preserve">an </w:t>
            </w:r>
            <w:r w:rsidRPr="00675D96">
              <w:rPr>
                <w:bCs/>
                <w:szCs w:val="22"/>
              </w:rPr>
              <w:t xml:space="preserve">existing External </w:t>
            </w:r>
            <w:proofErr w:type="gramStart"/>
            <w:r w:rsidRPr="00675D96">
              <w:rPr>
                <w:bCs/>
                <w:szCs w:val="22"/>
              </w:rPr>
              <w:t>Examiner?</w:t>
            </w:r>
            <w:r w:rsidR="00750E6F">
              <w:rPr>
                <w:bCs/>
                <w:szCs w:val="22"/>
              </w:rPr>
              <w:t>*</w:t>
            </w:r>
            <w:proofErr w:type="gramEnd"/>
          </w:p>
          <w:p w14:paraId="0F2CCC0F" w14:textId="6FBE4B65" w:rsidR="00685943" w:rsidRPr="00685943" w:rsidRDefault="00685943">
            <w:pPr>
              <w:rPr>
                <w:bCs/>
                <w:szCs w:val="22"/>
              </w:rPr>
            </w:pPr>
            <w:r w:rsidRPr="00685943">
              <w:rPr>
                <w:bCs/>
                <w:i/>
                <w:iCs/>
                <w:sz w:val="20"/>
                <w:szCs w:val="18"/>
              </w:rPr>
              <w:t>If ‘No’ complete section three</w:t>
            </w:r>
            <w:r w:rsidR="00E20E37">
              <w:rPr>
                <w:bCs/>
                <w:i/>
                <w:iCs/>
                <w:sz w:val="20"/>
                <w:szCs w:val="18"/>
              </w:rPr>
              <w:t>. If ‘Yes’ go straight to section four.</w:t>
            </w:r>
            <w:r w:rsidRPr="00685943">
              <w:rPr>
                <w:bCs/>
                <w:i/>
                <w:iCs/>
                <w:sz w:val="20"/>
                <w:szCs w:val="1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A615524" w14:textId="74453E9B" w:rsidR="00F417B7" w:rsidRPr="00675D96" w:rsidRDefault="00F417B7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 xml:space="preserve">Yes </w:t>
            </w:r>
            <w:sdt>
              <w:sdtPr>
                <w:rPr>
                  <w:bCs/>
                  <w:szCs w:val="22"/>
                </w:rPr>
                <w:id w:val="-380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D96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128" w:type="dxa"/>
            <w:vAlign w:val="center"/>
          </w:tcPr>
          <w:p w14:paraId="449D0A81" w14:textId="155266F0" w:rsidR="00F417B7" w:rsidRPr="00675D96" w:rsidRDefault="00F417B7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 xml:space="preserve">No </w:t>
            </w:r>
            <w:sdt>
              <w:sdtPr>
                <w:rPr>
                  <w:bCs/>
                  <w:szCs w:val="22"/>
                </w:rPr>
                <w:id w:val="5209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D96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675D96" w14:paraId="3DBE321A" w14:textId="77777777" w:rsidTr="00CF2BCE">
        <w:trPr>
          <w:trHeight w:val="454"/>
        </w:trPr>
        <w:tc>
          <w:tcPr>
            <w:tcW w:w="9628" w:type="dxa"/>
            <w:gridSpan w:val="4"/>
            <w:vAlign w:val="center"/>
          </w:tcPr>
          <w:p w14:paraId="012270BD" w14:textId="62D4BAA9" w:rsidR="00675D96" w:rsidRDefault="00675D96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Brief rationale for using External </w:t>
            </w:r>
            <w:proofErr w:type="gramStart"/>
            <w:r>
              <w:rPr>
                <w:bCs/>
                <w:szCs w:val="22"/>
              </w:rPr>
              <w:t>Examiner:</w:t>
            </w:r>
            <w:r w:rsidR="00750E6F">
              <w:rPr>
                <w:bCs/>
                <w:szCs w:val="22"/>
              </w:rPr>
              <w:t>*</w:t>
            </w:r>
            <w:proofErr w:type="gramEnd"/>
          </w:p>
          <w:p w14:paraId="69F07336" w14:textId="77777777" w:rsidR="00675D96" w:rsidRDefault="00675D96">
            <w:pPr>
              <w:rPr>
                <w:bCs/>
                <w:szCs w:val="22"/>
              </w:rPr>
            </w:pPr>
          </w:p>
          <w:p w14:paraId="05022125" w14:textId="12B94DF5" w:rsidR="00675D96" w:rsidRPr="00675D96" w:rsidRDefault="00675D96">
            <w:pPr>
              <w:rPr>
                <w:bCs/>
                <w:szCs w:val="22"/>
              </w:rPr>
            </w:pPr>
          </w:p>
        </w:tc>
      </w:tr>
    </w:tbl>
    <w:p w14:paraId="0E259ACE" w14:textId="619D237F" w:rsidR="00675D96" w:rsidRDefault="00675D96" w:rsidP="00675D96">
      <w:pPr>
        <w:rPr>
          <w:b/>
          <w:sz w:val="24"/>
        </w:rPr>
      </w:pPr>
    </w:p>
    <w:p w14:paraId="646797ED" w14:textId="77777777" w:rsidR="009603B5" w:rsidRDefault="009603B5" w:rsidP="00675D96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665DE" w14:paraId="30F41611" w14:textId="77777777" w:rsidTr="00685943">
        <w:trPr>
          <w:trHeight w:val="785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435AD903" w14:textId="5CDCDA6A" w:rsidR="00E665DE" w:rsidRPr="00E71C3E" w:rsidRDefault="00E665DE" w:rsidP="00675D96">
            <w:pPr>
              <w:rPr>
                <w:b/>
                <w:sz w:val="24"/>
              </w:rPr>
            </w:pPr>
            <w:r w:rsidRPr="00E71C3E">
              <w:rPr>
                <w:b/>
                <w:sz w:val="24"/>
              </w:rPr>
              <w:t xml:space="preserve">Section Three – </w:t>
            </w:r>
            <w:r w:rsidR="00E71C3E">
              <w:rPr>
                <w:b/>
                <w:sz w:val="24"/>
              </w:rPr>
              <w:t>Qualifications and Conflicts of Interest</w:t>
            </w:r>
            <w:r w:rsidRPr="00E71C3E">
              <w:rPr>
                <w:b/>
                <w:sz w:val="24"/>
              </w:rPr>
              <w:t xml:space="preserve"> </w:t>
            </w:r>
          </w:p>
          <w:p w14:paraId="690CF3DB" w14:textId="5AFEA284" w:rsidR="00685943" w:rsidRPr="00685943" w:rsidRDefault="00E665DE" w:rsidP="00675D96">
            <w:pPr>
              <w:rPr>
                <w:bCs/>
                <w:i/>
                <w:iCs/>
                <w:sz w:val="20"/>
                <w:szCs w:val="20"/>
              </w:rPr>
            </w:pPr>
            <w:r w:rsidRPr="00E665DE">
              <w:rPr>
                <w:bCs/>
                <w:i/>
                <w:iCs/>
                <w:sz w:val="20"/>
                <w:szCs w:val="20"/>
              </w:rPr>
              <w:t>Complete this section</w:t>
            </w:r>
            <w:r w:rsidR="002118A7">
              <w:rPr>
                <w:bCs/>
                <w:i/>
                <w:iCs/>
                <w:sz w:val="20"/>
                <w:szCs w:val="20"/>
              </w:rPr>
              <w:t xml:space="preserve"> only</w:t>
            </w:r>
            <w:r w:rsidR="00EB6F23">
              <w:rPr>
                <w:bCs/>
                <w:i/>
                <w:iCs/>
                <w:sz w:val="20"/>
                <w:szCs w:val="20"/>
              </w:rPr>
              <w:t xml:space="preserve"> if </w:t>
            </w:r>
            <w:r w:rsidRPr="00E665DE">
              <w:rPr>
                <w:bCs/>
                <w:i/>
                <w:iCs/>
                <w:sz w:val="20"/>
                <w:szCs w:val="20"/>
              </w:rPr>
              <w:t>nominated Advisor is not</w:t>
            </w:r>
            <w:r w:rsidR="007E52A9">
              <w:rPr>
                <w:bCs/>
                <w:i/>
                <w:iCs/>
                <w:sz w:val="20"/>
                <w:szCs w:val="20"/>
              </w:rPr>
              <w:t xml:space="preserve"> an</w:t>
            </w:r>
            <w:r w:rsidRPr="00E665DE">
              <w:rPr>
                <w:bCs/>
                <w:i/>
                <w:iCs/>
                <w:sz w:val="20"/>
                <w:szCs w:val="20"/>
              </w:rPr>
              <w:t xml:space="preserve"> existing External Examiner</w:t>
            </w:r>
          </w:p>
        </w:tc>
      </w:tr>
      <w:tr w:rsidR="00E665DE" w:rsidRPr="00675D96" w14:paraId="03AD91B9" w14:textId="77777777" w:rsidTr="00B61284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CA61" w14:textId="77777777" w:rsidR="00E665DE" w:rsidRPr="00675D96" w:rsidRDefault="00E665DE" w:rsidP="00B61284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>Current position</w:t>
            </w:r>
            <w:r>
              <w:rPr>
                <w:bCs/>
                <w:szCs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E85" w14:textId="77777777" w:rsidR="00E665DE" w:rsidRPr="00675D96" w:rsidRDefault="00E665DE" w:rsidP="00B61284">
            <w:pPr>
              <w:rPr>
                <w:bCs/>
                <w:i/>
                <w:iCs/>
                <w:sz w:val="24"/>
              </w:rPr>
            </w:pPr>
          </w:p>
        </w:tc>
      </w:tr>
      <w:tr w:rsidR="00E665DE" w:rsidRPr="00675D96" w14:paraId="239C90B9" w14:textId="77777777" w:rsidTr="00496C76">
        <w:trPr>
          <w:trHeight w:val="6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0BAC" w14:textId="77777777" w:rsidR="00E665DE" w:rsidRPr="00675D96" w:rsidRDefault="00E665DE" w:rsidP="00B61284">
            <w:pPr>
              <w:rPr>
                <w:bCs/>
                <w:szCs w:val="22"/>
              </w:rPr>
            </w:pPr>
            <w:r w:rsidRPr="00675D96">
              <w:rPr>
                <w:bCs/>
                <w:szCs w:val="22"/>
              </w:rPr>
              <w:t>Current employer/institution: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86E" w14:textId="77777777" w:rsidR="00E665DE" w:rsidRPr="00675D96" w:rsidRDefault="00E665DE" w:rsidP="00B61284">
            <w:pPr>
              <w:rPr>
                <w:bCs/>
                <w:i/>
                <w:iCs/>
                <w:sz w:val="24"/>
              </w:rPr>
            </w:pPr>
          </w:p>
        </w:tc>
      </w:tr>
      <w:tr w:rsidR="00E665DE" w:rsidRPr="00675D96" w14:paraId="539B6083" w14:textId="77777777" w:rsidTr="00E71C3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DE1A" w14:textId="77777777" w:rsidR="00E665DE" w:rsidRPr="00675D96" w:rsidRDefault="00E665DE" w:rsidP="00B6128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Email address: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5D90" w14:textId="77777777" w:rsidR="00E665DE" w:rsidRPr="00675D96" w:rsidRDefault="00E665DE" w:rsidP="00B61284">
            <w:pPr>
              <w:rPr>
                <w:bCs/>
                <w:i/>
                <w:iCs/>
                <w:sz w:val="24"/>
              </w:rPr>
            </w:pPr>
          </w:p>
        </w:tc>
      </w:tr>
      <w:tr w:rsidR="00E71C3E" w:rsidRPr="00675D96" w14:paraId="73AAF143" w14:textId="77777777" w:rsidTr="00E71C3E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2FC" w14:textId="04E3D39D" w:rsidR="00E71C3E" w:rsidRPr="00496C76" w:rsidRDefault="00E71C3E" w:rsidP="00B61284">
            <w:pPr>
              <w:rPr>
                <w:bCs/>
                <w:sz w:val="24"/>
              </w:rPr>
            </w:pPr>
            <w:r w:rsidRPr="00E71C3E">
              <w:rPr>
                <w:bCs/>
                <w:szCs w:val="22"/>
              </w:rPr>
              <w:t>Give details of how the proposed External Advisor was identified:</w:t>
            </w:r>
            <w:r w:rsidR="00496C76">
              <w:rPr>
                <w:bCs/>
              </w:rPr>
              <w:t xml:space="preserve"> </w:t>
            </w:r>
            <w:r w:rsidR="00552D77" w:rsidRPr="00496C76">
              <w:rPr>
                <w:bCs/>
                <w:i/>
                <w:iCs/>
                <w:sz w:val="20"/>
                <w:szCs w:val="22"/>
              </w:rPr>
              <w:t xml:space="preserve">Please include any concerns about conflict of interest. </w:t>
            </w:r>
          </w:p>
          <w:p w14:paraId="7F301BE4" w14:textId="016FDFF7" w:rsidR="002118A7" w:rsidRPr="00E71C3E" w:rsidRDefault="002118A7" w:rsidP="00E71C3E">
            <w:pPr>
              <w:rPr>
                <w:bCs/>
                <w:sz w:val="24"/>
              </w:rPr>
            </w:pPr>
          </w:p>
        </w:tc>
      </w:tr>
      <w:tr w:rsidR="00552D77" w:rsidRPr="00675D96" w14:paraId="4508040E" w14:textId="77777777" w:rsidTr="00E71C3E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AD2" w14:textId="7052485E" w:rsidR="00552D77" w:rsidRDefault="00552D77" w:rsidP="00E71C3E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Provide a brief explanation </w:t>
            </w:r>
            <w:r w:rsidR="00E01615">
              <w:rPr>
                <w:bCs/>
                <w:szCs w:val="22"/>
              </w:rPr>
              <w:t xml:space="preserve">about </w:t>
            </w:r>
            <w:r>
              <w:rPr>
                <w:bCs/>
                <w:szCs w:val="22"/>
              </w:rPr>
              <w:t>how</w:t>
            </w:r>
            <w:r w:rsidR="00E01615">
              <w:rPr>
                <w:bCs/>
                <w:szCs w:val="22"/>
              </w:rPr>
              <w:t xml:space="preserve"> the</w:t>
            </w:r>
            <w:r>
              <w:rPr>
                <w:bCs/>
                <w:szCs w:val="22"/>
              </w:rPr>
              <w:t xml:space="preserve"> nominee meets</w:t>
            </w:r>
            <w:r w:rsidR="00496138">
              <w:rPr>
                <w:bCs/>
                <w:szCs w:val="22"/>
              </w:rPr>
              <w:t xml:space="preserve"> the below</w:t>
            </w:r>
            <w:r>
              <w:rPr>
                <w:bCs/>
                <w:szCs w:val="22"/>
              </w:rPr>
              <w:t xml:space="preserve"> criteria: </w:t>
            </w:r>
          </w:p>
          <w:p w14:paraId="6BA6B7FF" w14:textId="77777777" w:rsidR="00552D77" w:rsidRDefault="00552D77" w:rsidP="00E71C3E">
            <w:pPr>
              <w:rPr>
                <w:bCs/>
                <w:szCs w:val="22"/>
              </w:rPr>
            </w:pPr>
          </w:p>
          <w:p w14:paraId="67A877C7" w14:textId="63A27D1D" w:rsidR="00552D77" w:rsidRPr="00E71C3E" w:rsidRDefault="00552D77" w:rsidP="00E71C3E">
            <w:pPr>
              <w:rPr>
                <w:bCs/>
                <w:szCs w:val="22"/>
              </w:rPr>
            </w:pPr>
          </w:p>
        </w:tc>
      </w:tr>
    </w:tbl>
    <w:p w14:paraId="5560E358" w14:textId="15E11552" w:rsidR="00E665DE" w:rsidRDefault="00E665DE" w:rsidP="00675D96">
      <w:pPr>
        <w:rPr>
          <w:b/>
          <w:sz w:val="24"/>
        </w:rPr>
      </w:pPr>
    </w:p>
    <w:p w14:paraId="76FBAC80" w14:textId="77777777" w:rsidR="008A0D92" w:rsidRDefault="008A0D92" w:rsidP="00675D96">
      <w:pPr>
        <w:rPr>
          <w:b/>
          <w:sz w:val="24"/>
        </w:rPr>
      </w:pPr>
    </w:p>
    <w:p w14:paraId="55255319" w14:textId="77777777" w:rsidR="00E71C3E" w:rsidRDefault="00E71C3E" w:rsidP="00E71C3E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71C3E" w14:paraId="2E5AF04C" w14:textId="77777777" w:rsidTr="00552D77">
        <w:tc>
          <w:tcPr>
            <w:tcW w:w="5000" w:type="pct"/>
            <w:shd w:val="clear" w:color="auto" w:fill="D9D9D9" w:themeFill="background1" w:themeFillShade="D9"/>
          </w:tcPr>
          <w:p w14:paraId="13F1C7B7" w14:textId="73DA781D" w:rsidR="00E71C3E" w:rsidRPr="00552D77" w:rsidRDefault="00552D77" w:rsidP="00B61284">
            <w:pPr>
              <w:rPr>
                <w:b/>
                <w:sz w:val="24"/>
                <w:szCs w:val="28"/>
              </w:rPr>
            </w:pPr>
            <w:r w:rsidRPr="00552D77">
              <w:rPr>
                <w:b/>
                <w:sz w:val="24"/>
                <w:szCs w:val="28"/>
              </w:rPr>
              <w:lastRenderedPageBreak/>
              <w:t>Criteria</w:t>
            </w:r>
          </w:p>
          <w:p w14:paraId="13047DCE" w14:textId="27FA21E6" w:rsidR="00E71C3E" w:rsidRPr="00552D77" w:rsidRDefault="00E71C3E" w:rsidP="00B61284">
            <w:pPr>
              <w:rPr>
                <w:bCs/>
                <w:i/>
                <w:iCs/>
              </w:rPr>
            </w:pPr>
            <w:r w:rsidRPr="00552D77">
              <w:rPr>
                <w:bCs/>
                <w:i/>
                <w:iCs/>
                <w:sz w:val="20"/>
                <w:szCs w:val="22"/>
              </w:rPr>
              <w:t xml:space="preserve">In making recommendations for the appointment of an External Advisor, the </w:t>
            </w:r>
            <w:r w:rsidR="00552D77" w:rsidRPr="00552D77">
              <w:rPr>
                <w:bCs/>
                <w:i/>
                <w:iCs/>
                <w:sz w:val="20"/>
                <w:szCs w:val="22"/>
              </w:rPr>
              <w:t>Head of School</w:t>
            </w:r>
            <w:r w:rsidRPr="00552D77">
              <w:rPr>
                <w:bCs/>
                <w:i/>
                <w:iCs/>
                <w:sz w:val="20"/>
                <w:szCs w:val="22"/>
              </w:rPr>
              <w:t xml:space="preserve"> shall ensure that the </w:t>
            </w:r>
            <w:r w:rsidR="003F1F0B">
              <w:rPr>
                <w:bCs/>
                <w:i/>
                <w:iCs/>
                <w:sz w:val="20"/>
                <w:szCs w:val="22"/>
              </w:rPr>
              <w:t>nominee</w:t>
            </w:r>
            <w:r w:rsidRPr="00552D77">
              <w:rPr>
                <w:bCs/>
                <w:i/>
                <w:iCs/>
                <w:sz w:val="20"/>
                <w:szCs w:val="22"/>
              </w:rPr>
              <w:t xml:space="preserve"> meets the appropriate criteria</w:t>
            </w:r>
            <w:r w:rsidRPr="00552D77">
              <w:rPr>
                <w:bCs/>
                <w:i/>
                <w:iCs/>
              </w:rPr>
              <w:t>:</w:t>
            </w:r>
          </w:p>
        </w:tc>
      </w:tr>
      <w:tr w:rsidR="009C4340" w14:paraId="250F20C3" w14:textId="77777777" w:rsidTr="008D5912">
        <w:trPr>
          <w:trHeight w:val="4000"/>
        </w:trPr>
        <w:tc>
          <w:tcPr>
            <w:tcW w:w="5000" w:type="pct"/>
          </w:tcPr>
          <w:p w14:paraId="3507D518" w14:textId="77777777" w:rsidR="009C4340" w:rsidRPr="00552D77" w:rsidRDefault="009C4340" w:rsidP="00B61284">
            <w:pPr>
              <w:spacing w:before="120" w:after="120"/>
              <w:rPr>
                <w:szCs w:val="22"/>
              </w:rPr>
            </w:pPr>
            <w:r w:rsidRPr="00552D77">
              <w:rPr>
                <w:szCs w:val="22"/>
              </w:rPr>
              <w:t>An External Advisor should normally have five years’ experience in the relevant academic area and a higher degree.</w:t>
            </w:r>
          </w:p>
          <w:p w14:paraId="0886BAE9" w14:textId="77777777" w:rsidR="009C4340" w:rsidRPr="00552D77" w:rsidRDefault="009C4340" w:rsidP="00B61284">
            <w:pPr>
              <w:spacing w:before="120" w:after="120"/>
              <w:rPr>
                <w:b/>
                <w:szCs w:val="22"/>
              </w:rPr>
            </w:pPr>
            <w:r w:rsidRPr="00552D77">
              <w:rPr>
                <w:b/>
                <w:szCs w:val="22"/>
              </w:rPr>
              <w:t>AND</w:t>
            </w:r>
          </w:p>
          <w:p w14:paraId="33BD312C" w14:textId="77777777" w:rsidR="009C4340" w:rsidRPr="00552D77" w:rsidRDefault="009C4340" w:rsidP="00B61284">
            <w:pPr>
              <w:spacing w:before="120" w:after="120"/>
              <w:rPr>
                <w:b/>
                <w:szCs w:val="22"/>
              </w:rPr>
            </w:pPr>
            <w:r w:rsidRPr="00552D77">
              <w:rPr>
                <w:b/>
                <w:szCs w:val="22"/>
              </w:rPr>
              <w:t>EITHER</w:t>
            </w:r>
          </w:p>
          <w:p w14:paraId="7C14251F" w14:textId="21500995" w:rsidR="009C4340" w:rsidRPr="00552D77" w:rsidRDefault="009C4340" w:rsidP="00B61284">
            <w:pPr>
              <w:spacing w:before="120" w:after="120"/>
              <w:rPr>
                <w:szCs w:val="22"/>
              </w:rPr>
            </w:pPr>
            <w:r w:rsidRPr="00552D77">
              <w:rPr>
                <w:szCs w:val="22"/>
              </w:rPr>
              <w:t xml:space="preserve">A significant academic career in an appropriate field of study which involves experience as a subject or </w:t>
            </w:r>
            <w:r w:rsidR="008D5912">
              <w:rPr>
                <w:szCs w:val="22"/>
              </w:rPr>
              <w:t>manager</w:t>
            </w:r>
            <w:r w:rsidRPr="00552D77">
              <w:rPr>
                <w:szCs w:val="22"/>
              </w:rPr>
              <w:t xml:space="preserve"> (</w:t>
            </w:r>
            <w:proofErr w:type="gramStart"/>
            <w:r w:rsidRPr="00552D77">
              <w:rPr>
                <w:szCs w:val="22"/>
              </w:rPr>
              <w:t>e.g.</w:t>
            </w:r>
            <w:proofErr w:type="gramEnd"/>
            <w:r w:rsidRPr="00552D77">
              <w:rPr>
                <w:szCs w:val="22"/>
              </w:rPr>
              <w:t xml:space="preserve"> head of </w:t>
            </w:r>
            <w:r w:rsidR="00E11EE8">
              <w:rPr>
                <w:szCs w:val="22"/>
              </w:rPr>
              <w:t xml:space="preserve">school, </w:t>
            </w:r>
            <w:r w:rsidR="008D5912">
              <w:rPr>
                <w:szCs w:val="22"/>
              </w:rPr>
              <w:t xml:space="preserve">course </w:t>
            </w:r>
            <w:r w:rsidRPr="00552D77">
              <w:rPr>
                <w:szCs w:val="22"/>
              </w:rPr>
              <w:t>director, pathway director, professional lead), or</w:t>
            </w:r>
            <w:r w:rsidR="000E1EA6">
              <w:rPr>
                <w:szCs w:val="22"/>
              </w:rPr>
              <w:t xml:space="preserve"> a</w:t>
            </w:r>
            <w:r w:rsidRPr="00552D77">
              <w:rPr>
                <w:szCs w:val="22"/>
              </w:rPr>
              <w:t xml:space="preserve"> significant research record of national standing. This should be sufficient experience to enable the individual to comment on the national standards of the award. </w:t>
            </w:r>
          </w:p>
          <w:p w14:paraId="2BE102AF" w14:textId="77777777" w:rsidR="009C4340" w:rsidRPr="00552D77" w:rsidRDefault="009C4340" w:rsidP="00B61284">
            <w:pPr>
              <w:spacing w:before="120" w:after="120"/>
              <w:rPr>
                <w:b/>
                <w:szCs w:val="22"/>
              </w:rPr>
            </w:pPr>
            <w:r w:rsidRPr="00552D77">
              <w:rPr>
                <w:b/>
                <w:szCs w:val="22"/>
              </w:rPr>
              <w:t>OR</w:t>
            </w:r>
          </w:p>
          <w:p w14:paraId="71C170BE" w14:textId="7230C71E" w:rsidR="009C4340" w:rsidRPr="00552D77" w:rsidRDefault="009C4340" w:rsidP="00B61284">
            <w:pPr>
              <w:spacing w:before="120" w:after="120"/>
              <w:rPr>
                <w:szCs w:val="22"/>
              </w:rPr>
            </w:pPr>
            <w:r w:rsidRPr="00552D77">
              <w:rPr>
                <w:szCs w:val="22"/>
              </w:rPr>
              <w:t>Relevant professional experience where the field of study has a professional or vocational context and, where appropriate, professional registration. This should be sufficient experience to enable the individual to comment on the national standards of the award.</w:t>
            </w:r>
          </w:p>
        </w:tc>
      </w:tr>
    </w:tbl>
    <w:p w14:paraId="53B3A09B" w14:textId="77777777" w:rsidR="001A1C56" w:rsidRDefault="001A1C56" w:rsidP="0001190D">
      <w:pPr>
        <w:pStyle w:val="Tabletext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0D92" w14:paraId="6E82C031" w14:textId="77777777" w:rsidTr="00CA6364">
        <w:trPr>
          <w:trHeight w:hRule="exact" w:val="86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E71E5C8" w14:textId="77777777" w:rsidR="008A0D92" w:rsidRDefault="008A0D92" w:rsidP="00B219D6">
            <w:pPr>
              <w:rPr>
                <w:b/>
                <w:bCs/>
                <w:sz w:val="24"/>
              </w:rPr>
            </w:pPr>
            <w:r w:rsidRPr="00552D77">
              <w:rPr>
                <w:b/>
                <w:bCs/>
                <w:sz w:val="24"/>
              </w:rPr>
              <w:t>Qualifications</w:t>
            </w:r>
            <w:r w:rsidR="00976397">
              <w:rPr>
                <w:b/>
                <w:bCs/>
                <w:sz w:val="24"/>
              </w:rPr>
              <w:t xml:space="preserve"> – CV </w:t>
            </w:r>
          </w:p>
          <w:p w14:paraId="03EB21F7" w14:textId="232E7D6B" w:rsidR="00CA6364" w:rsidRPr="00CA6364" w:rsidRDefault="00CA6364" w:rsidP="00B219D6">
            <w:pPr>
              <w:rPr>
                <w:i/>
                <w:iCs/>
                <w:szCs w:val="22"/>
              </w:rPr>
            </w:pPr>
            <w:r w:rsidRPr="00CA6364">
              <w:rPr>
                <w:i/>
                <w:iCs/>
                <w:sz w:val="20"/>
                <w:szCs w:val="20"/>
              </w:rPr>
              <w:t xml:space="preserve">To be provided if nominated Advisor </w:t>
            </w:r>
            <w:r w:rsidR="000E1EA6">
              <w:rPr>
                <w:i/>
                <w:iCs/>
                <w:sz w:val="20"/>
                <w:szCs w:val="20"/>
              </w:rPr>
              <w:t xml:space="preserve">is </w:t>
            </w:r>
            <w:r w:rsidRPr="00CA6364">
              <w:rPr>
                <w:i/>
                <w:iCs/>
                <w:sz w:val="20"/>
                <w:szCs w:val="20"/>
              </w:rPr>
              <w:t xml:space="preserve">not a current External Examiner </w:t>
            </w:r>
          </w:p>
        </w:tc>
      </w:tr>
      <w:tr w:rsidR="008A0D92" w14:paraId="6C751FF8" w14:textId="77777777" w:rsidTr="00CA6364">
        <w:trPr>
          <w:trHeight w:val="3095"/>
        </w:trPr>
        <w:tc>
          <w:tcPr>
            <w:tcW w:w="9628" w:type="dxa"/>
          </w:tcPr>
          <w:p w14:paraId="2914123C" w14:textId="77777777" w:rsidR="008A0D92" w:rsidRDefault="008A0D92" w:rsidP="00B219D6">
            <w:pPr>
              <w:rPr>
                <w:szCs w:val="22"/>
              </w:rPr>
            </w:pPr>
            <w:r w:rsidRPr="00E665DE">
              <w:rPr>
                <w:szCs w:val="22"/>
              </w:rPr>
              <w:t xml:space="preserve">A </w:t>
            </w:r>
            <w:r>
              <w:rPr>
                <w:szCs w:val="22"/>
              </w:rPr>
              <w:t>CV</w:t>
            </w:r>
            <w:r w:rsidRPr="00E665DE">
              <w:rPr>
                <w:szCs w:val="22"/>
              </w:rPr>
              <w:t xml:space="preserve"> for the nominee must be submitted as an attachment to this form</w:t>
            </w:r>
            <w:r>
              <w:rPr>
                <w:szCs w:val="22"/>
              </w:rPr>
              <w:t xml:space="preserve"> and must include the following information:</w:t>
            </w:r>
          </w:p>
          <w:p w14:paraId="020C5A26" w14:textId="77777777" w:rsidR="008A0D92" w:rsidRDefault="008A0D92" w:rsidP="00B219D6">
            <w:pPr>
              <w:rPr>
                <w:szCs w:val="22"/>
              </w:rPr>
            </w:pPr>
          </w:p>
          <w:p w14:paraId="2EEB08D2" w14:textId="77777777" w:rsidR="008A0D92" w:rsidRPr="008737A7" w:rsidRDefault="008A0D92" w:rsidP="00B219D6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bCs/>
                <w:szCs w:val="22"/>
              </w:rPr>
            </w:pPr>
            <w:r w:rsidRPr="008737A7">
              <w:rPr>
                <w:bCs/>
                <w:szCs w:val="22"/>
              </w:rPr>
              <w:t>Details of Academic and Professional Qualifications.</w:t>
            </w:r>
          </w:p>
          <w:p w14:paraId="09BE2FCB" w14:textId="60E56FEB" w:rsidR="008A0D92" w:rsidRPr="008737A7" w:rsidRDefault="008A0D92" w:rsidP="00B219D6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709"/>
              <w:rPr>
                <w:bCs/>
                <w:szCs w:val="22"/>
              </w:rPr>
            </w:pPr>
            <w:r w:rsidRPr="008737A7">
              <w:rPr>
                <w:bCs/>
                <w:szCs w:val="22"/>
              </w:rPr>
              <w:t xml:space="preserve">Evidence of recent and relevant HE </w:t>
            </w:r>
            <w:proofErr w:type="gramStart"/>
            <w:r w:rsidRPr="008737A7">
              <w:rPr>
                <w:bCs/>
                <w:szCs w:val="22"/>
              </w:rPr>
              <w:t>experience</w:t>
            </w:r>
            <w:proofErr w:type="gramEnd"/>
            <w:r w:rsidRPr="008737A7">
              <w:rPr>
                <w:bCs/>
                <w:szCs w:val="22"/>
              </w:rPr>
              <w:t xml:space="preserve"> in the subject area(s) for which the proposed </w:t>
            </w:r>
            <w:r w:rsidR="00464C6F">
              <w:rPr>
                <w:bCs/>
                <w:szCs w:val="22"/>
              </w:rPr>
              <w:t>Adviso</w:t>
            </w:r>
            <w:r w:rsidRPr="008737A7">
              <w:rPr>
                <w:bCs/>
                <w:szCs w:val="22"/>
              </w:rPr>
              <w:t>r has been nominated or evidence of relevant professional experience at an appropriate level to enable them to comment of the national standards of an award.</w:t>
            </w:r>
          </w:p>
          <w:p w14:paraId="603C3E82" w14:textId="77777777" w:rsidR="008A0D92" w:rsidRPr="008737A7" w:rsidRDefault="008A0D92" w:rsidP="00B219D6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0"/>
              <w:rPr>
                <w:bCs/>
                <w:szCs w:val="22"/>
              </w:rPr>
            </w:pPr>
            <w:r w:rsidRPr="008737A7">
              <w:rPr>
                <w:bCs/>
                <w:szCs w:val="22"/>
              </w:rPr>
              <w:t>Evidence of Research and related scholarly / professional activity or consultancy.</w:t>
            </w:r>
          </w:p>
          <w:p w14:paraId="0236F12C" w14:textId="77777777" w:rsidR="008A0D92" w:rsidRDefault="008A0D92" w:rsidP="00B219D6">
            <w:pPr>
              <w:rPr>
                <w:b/>
                <w:szCs w:val="22"/>
              </w:rPr>
            </w:pPr>
          </w:p>
          <w:p w14:paraId="10CEE6B3" w14:textId="77777777" w:rsidR="008A0D92" w:rsidRPr="00E71C3E" w:rsidRDefault="008A0D92" w:rsidP="00B219D6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Note: </w:t>
            </w:r>
            <w:r>
              <w:rPr>
                <w:szCs w:val="22"/>
              </w:rPr>
              <w:t>If details on any of the above are not included in the CV they must be attached separately as authorisation cannot be considered without them.</w:t>
            </w:r>
          </w:p>
        </w:tc>
      </w:tr>
    </w:tbl>
    <w:p w14:paraId="18842A50" w14:textId="77777777" w:rsidR="00A1789C" w:rsidRDefault="00A1789C" w:rsidP="0001190D">
      <w:pPr>
        <w:pStyle w:val="Tabletext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9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A1789C" w14:paraId="4F540494" w14:textId="77777777" w:rsidTr="00A1789C">
        <w:trPr>
          <w:trHeight w:val="45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0A0DD293" w14:textId="77777777" w:rsidR="00A1789C" w:rsidRPr="00505F58" w:rsidRDefault="00A1789C" w:rsidP="00A1789C">
            <w:pPr>
              <w:pStyle w:val="Tabletext"/>
              <w:rPr>
                <w:b/>
                <w:bCs/>
              </w:rPr>
            </w:pPr>
            <w:r w:rsidRPr="00505F58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Four</w:t>
            </w:r>
            <w:r w:rsidRPr="00505F58">
              <w:rPr>
                <w:b/>
                <w:bCs/>
                <w:sz w:val="24"/>
                <w:szCs w:val="24"/>
              </w:rPr>
              <w:t xml:space="preserve"> – Authorisation of the Nomination  </w:t>
            </w:r>
          </w:p>
        </w:tc>
      </w:tr>
    </w:tbl>
    <w:p w14:paraId="1790519A" w14:textId="77777777" w:rsidR="00A1789C" w:rsidRDefault="00A1789C" w:rsidP="00A1789C">
      <w:pPr>
        <w:pStyle w:val="Tabletext"/>
        <w:rPr>
          <w:b/>
          <w:sz w:val="24"/>
        </w:rPr>
      </w:pPr>
    </w:p>
    <w:p w14:paraId="0CE90564" w14:textId="28FFB7F7" w:rsidR="00505F58" w:rsidRPr="00A1789C" w:rsidRDefault="0001190D" w:rsidP="00A1789C">
      <w:pPr>
        <w:pStyle w:val="Tabletext"/>
        <w:rPr>
          <w:b/>
        </w:rPr>
      </w:pPr>
      <w:r w:rsidRPr="0001190D">
        <w:t>I confirm</w:t>
      </w:r>
      <w:r w:rsidR="00645855">
        <w:t xml:space="preserve"> </w:t>
      </w:r>
      <w:r w:rsidR="00A30BC4">
        <w:t xml:space="preserve">that the </w:t>
      </w:r>
      <w:r w:rsidR="00464C6F">
        <w:t>E</w:t>
      </w:r>
      <w:r w:rsidR="00A30BC4">
        <w:t xml:space="preserve">xternal </w:t>
      </w:r>
      <w:r w:rsidR="00464C6F">
        <w:t xml:space="preserve">Advisor nominee </w:t>
      </w:r>
      <w:r w:rsidR="00A30BC4">
        <w:t xml:space="preserve">is appropriate for the duties required and that </w:t>
      </w:r>
      <w:r w:rsidR="00645855">
        <w:t xml:space="preserve">there is no conflict of interest known between </w:t>
      </w:r>
      <w:r w:rsidR="00464C6F">
        <w:t>our</w:t>
      </w:r>
      <w:r w:rsidR="00645855">
        <w:t xml:space="preserve">selves and the proposed </w:t>
      </w:r>
      <w:r w:rsidR="00464C6F">
        <w:t>E</w:t>
      </w:r>
      <w:r w:rsidR="00645855">
        <w:t xml:space="preserve">xternal </w:t>
      </w:r>
      <w:r w:rsidR="00464C6F">
        <w:t>Advi</w:t>
      </w:r>
      <w:r w:rsidR="006E0397">
        <w:t>sor</w:t>
      </w:r>
      <w:r w:rsidR="00645855">
        <w:t xml:space="preserve">. </w:t>
      </w:r>
    </w:p>
    <w:p w14:paraId="2C6E6112" w14:textId="251FA80D" w:rsidR="005871CC" w:rsidRDefault="005871CC">
      <w:pPr>
        <w:rPr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70"/>
        <w:gridCol w:w="3996"/>
        <w:gridCol w:w="993"/>
        <w:gridCol w:w="1275"/>
      </w:tblGrid>
      <w:tr w:rsidR="00464C6F" w14:paraId="3976570B" w14:textId="77777777" w:rsidTr="002E7744">
        <w:trPr>
          <w:trHeight w:val="776"/>
        </w:trPr>
        <w:tc>
          <w:tcPr>
            <w:tcW w:w="3370" w:type="dxa"/>
            <w:vAlign w:val="center"/>
          </w:tcPr>
          <w:p w14:paraId="119CD719" w14:textId="77777777" w:rsidR="00464C6F" w:rsidRPr="00211AC7" w:rsidRDefault="00464C6F" w:rsidP="00B61284">
            <w:pPr>
              <w:rPr>
                <w:b/>
                <w:bCs/>
              </w:rPr>
            </w:pPr>
            <w:r>
              <w:rPr>
                <w:b/>
                <w:bCs/>
              </w:rPr>
              <w:t>COURSE DIRECTOR PRINTED NAME*</w:t>
            </w:r>
          </w:p>
        </w:tc>
        <w:tc>
          <w:tcPr>
            <w:tcW w:w="3996" w:type="dxa"/>
            <w:vAlign w:val="center"/>
          </w:tcPr>
          <w:p w14:paraId="48F49F2A" w14:textId="77777777" w:rsidR="00464C6F" w:rsidRDefault="00464C6F" w:rsidP="00B61284"/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DAE7975" w14:textId="77777777" w:rsidR="00464C6F" w:rsidRDefault="00464C6F" w:rsidP="00B61284"/>
        </w:tc>
      </w:tr>
      <w:tr w:rsidR="00505F58" w14:paraId="0C4665ED" w14:textId="77777777" w:rsidTr="001D46FA">
        <w:trPr>
          <w:trHeight w:val="776"/>
        </w:trPr>
        <w:tc>
          <w:tcPr>
            <w:tcW w:w="3370" w:type="dxa"/>
            <w:vAlign w:val="center"/>
          </w:tcPr>
          <w:p w14:paraId="0BF61D29" w14:textId="77777777" w:rsidR="00505F58" w:rsidRPr="00211AC7" w:rsidRDefault="00505F58" w:rsidP="00B61284">
            <w:pPr>
              <w:rPr>
                <w:b/>
                <w:bCs/>
              </w:rPr>
            </w:pPr>
            <w:r>
              <w:rPr>
                <w:b/>
                <w:bCs/>
              </w:rPr>
              <w:t>COURSE DIRECTOR</w:t>
            </w:r>
            <w:r w:rsidRPr="00211AC7">
              <w:rPr>
                <w:b/>
                <w:bCs/>
              </w:rPr>
              <w:t xml:space="preserve">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3996" w:type="dxa"/>
            <w:vAlign w:val="center"/>
          </w:tcPr>
          <w:p w14:paraId="7BC97167" w14:textId="77777777" w:rsidR="00505F58" w:rsidRDefault="00505F58" w:rsidP="00B61284"/>
        </w:tc>
        <w:tc>
          <w:tcPr>
            <w:tcW w:w="993" w:type="dxa"/>
            <w:vAlign w:val="center"/>
          </w:tcPr>
          <w:p w14:paraId="7A106F81" w14:textId="77777777" w:rsidR="00505F58" w:rsidRPr="00211AC7" w:rsidRDefault="00505F58" w:rsidP="00B61284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275" w:type="dxa"/>
            <w:vAlign w:val="center"/>
          </w:tcPr>
          <w:p w14:paraId="6392A810" w14:textId="77777777" w:rsidR="00505F58" w:rsidRDefault="00505F58" w:rsidP="00B61284"/>
        </w:tc>
      </w:tr>
    </w:tbl>
    <w:p w14:paraId="03C0EF19" w14:textId="77777777" w:rsidR="00505F58" w:rsidRDefault="00505F58" w:rsidP="00505F5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70"/>
        <w:gridCol w:w="3996"/>
        <w:gridCol w:w="993"/>
        <w:gridCol w:w="1275"/>
      </w:tblGrid>
      <w:tr w:rsidR="00464C6F" w14:paraId="0369F5F5" w14:textId="77777777" w:rsidTr="00491F52">
        <w:trPr>
          <w:trHeight w:val="776"/>
        </w:trPr>
        <w:tc>
          <w:tcPr>
            <w:tcW w:w="3370" w:type="dxa"/>
            <w:vAlign w:val="center"/>
          </w:tcPr>
          <w:p w14:paraId="1BA135D3" w14:textId="77777777" w:rsidR="00464C6F" w:rsidRPr="00211AC7" w:rsidRDefault="00464C6F" w:rsidP="00B61284">
            <w:pPr>
              <w:rPr>
                <w:b/>
                <w:bCs/>
              </w:rPr>
            </w:pPr>
            <w:r>
              <w:rPr>
                <w:b/>
                <w:bCs/>
              </w:rPr>
              <w:t>HEAD OF SCHOOL PRINTED NAME*</w:t>
            </w:r>
          </w:p>
        </w:tc>
        <w:tc>
          <w:tcPr>
            <w:tcW w:w="3996" w:type="dxa"/>
            <w:vAlign w:val="center"/>
          </w:tcPr>
          <w:p w14:paraId="129AABC8" w14:textId="77777777" w:rsidR="00464C6F" w:rsidRDefault="00464C6F" w:rsidP="00B61284"/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2EE84D0" w14:textId="77777777" w:rsidR="00464C6F" w:rsidRDefault="00464C6F" w:rsidP="00B61284"/>
        </w:tc>
      </w:tr>
      <w:tr w:rsidR="00505F58" w14:paraId="024177BE" w14:textId="77777777" w:rsidTr="001D46FA">
        <w:trPr>
          <w:trHeight w:val="776"/>
        </w:trPr>
        <w:tc>
          <w:tcPr>
            <w:tcW w:w="3370" w:type="dxa"/>
            <w:vAlign w:val="center"/>
          </w:tcPr>
          <w:p w14:paraId="130D7C0B" w14:textId="77777777" w:rsidR="00505F58" w:rsidRPr="00211AC7" w:rsidRDefault="00505F58" w:rsidP="00B61284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lastRenderedPageBreak/>
              <w:t>HEAD OF SCHOOL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3996" w:type="dxa"/>
            <w:vAlign w:val="center"/>
          </w:tcPr>
          <w:p w14:paraId="075C62C7" w14:textId="77777777" w:rsidR="00505F58" w:rsidRDefault="00505F58" w:rsidP="00B61284"/>
        </w:tc>
        <w:tc>
          <w:tcPr>
            <w:tcW w:w="993" w:type="dxa"/>
            <w:vAlign w:val="center"/>
          </w:tcPr>
          <w:p w14:paraId="7E462948" w14:textId="77777777" w:rsidR="00505F58" w:rsidRPr="00211AC7" w:rsidRDefault="00505F58" w:rsidP="00B61284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275" w:type="dxa"/>
            <w:vAlign w:val="center"/>
          </w:tcPr>
          <w:p w14:paraId="64AAA9D0" w14:textId="77777777" w:rsidR="00505F58" w:rsidRDefault="00505F58" w:rsidP="00B61284"/>
        </w:tc>
      </w:tr>
    </w:tbl>
    <w:p w14:paraId="249B6C12" w14:textId="77777777" w:rsidR="00505F58" w:rsidRDefault="00505F58" w:rsidP="00505F58"/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996"/>
        <w:gridCol w:w="993"/>
        <w:gridCol w:w="1275"/>
      </w:tblGrid>
      <w:tr w:rsidR="00505F58" w14:paraId="5D654FF0" w14:textId="77777777" w:rsidTr="00A1789C">
        <w:trPr>
          <w:trHeight w:val="834"/>
        </w:trPr>
        <w:tc>
          <w:tcPr>
            <w:tcW w:w="3370" w:type="dxa"/>
            <w:vAlign w:val="center"/>
          </w:tcPr>
          <w:p w14:paraId="798DC348" w14:textId="77777777" w:rsidR="00505F58" w:rsidRPr="00211AC7" w:rsidRDefault="00505F58" w:rsidP="00B61284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NAME*</w:t>
            </w:r>
          </w:p>
        </w:tc>
        <w:tc>
          <w:tcPr>
            <w:tcW w:w="3996" w:type="dxa"/>
            <w:vAlign w:val="center"/>
          </w:tcPr>
          <w:p w14:paraId="4E89A2B5" w14:textId="77777777" w:rsidR="00505F58" w:rsidRDefault="00505F58" w:rsidP="00B61284"/>
        </w:tc>
        <w:tc>
          <w:tcPr>
            <w:tcW w:w="993" w:type="dxa"/>
            <w:vAlign w:val="center"/>
          </w:tcPr>
          <w:p w14:paraId="1133D5D8" w14:textId="77777777" w:rsidR="00505F58" w:rsidRPr="00211AC7" w:rsidRDefault="00505F58" w:rsidP="00B61284">
            <w:pPr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C9F7C04" w14:textId="77777777" w:rsidR="00505F58" w:rsidRDefault="00505F58" w:rsidP="00B61284"/>
        </w:tc>
      </w:tr>
      <w:tr w:rsidR="00505F58" w14:paraId="3152B492" w14:textId="77777777" w:rsidTr="00A1789C">
        <w:trPr>
          <w:trHeight w:val="834"/>
        </w:trPr>
        <w:tc>
          <w:tcPr>
            <w:tcW w:w="3370" w:type="dxa"/>
            <w:vAlign w:val="center"/>
          </w:tcPr>
          <w:p w14:paraId="12B883A8" w14:textId="77777777" w:rsidR="00505F58" w:rsidRPr="00211AC7" w:rsidRDefault="00505F58" w:rsidP="00B61284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SIGNATURE*</w:t>
            </w:r>
          </w:p>
        </w:tc>
        <w:tc>
          <w:tcPr>
            <w:tcW w:w="3996" w:type="dxa"/>
            <w:vAlign w:val="center"/>
          </w:tcPr>
          <w:p w14:paraId="4B9F72DC" w14:textId="77777777" w:rsidR="00505F58" w:rsidRDefault="00505F58" w:rsidP="00B61284"/>
        </w:tc>
        <w:tc>
          <w:tcPr>
            <w:tcW w:w="993" w:type="dxa"/>
            <w:vAlign w:val="center"/>
          </w:tcPr>
          <w:p w14:paraId="3F064FEB" w14:textId="77777777" w:rsidR="00505F58" w:rsidRPr="00211AC7" w:rsidRDefault="00505F58" w:rsidP="00B61284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275" w:type="dxa"/>
            <w:vAlign w:val="center"/>
          </w:tcPr>
          <w:p w14:paraId="7034B6B8" w14:textId="77777777" w:rsidR="00505F58" w:rsidRDefault="00505F58" w:rsidP="00B61284"/>
        </w:tc>
      </w:tr>
      <w:tr w:rsidR="00505F58" w14:paraId="5B8F9E25" w14:textId="77777777" w:rsidTr="00A1789C">
        <w:trPr>
          <w:trHeight w:val="630"/>
        </w:trPr>
        <w:tc>
          <w:tcPr>
            <w:tcW w:w="9634" w:type="dxa"/>
            <w:gridSpan w:val="4"/>
          </w:tcPr>
          <w:p w14:paraId="4CE6051A" w14:textId="77777777" w:rsidR="00505F58" w:rsidRDefault="00505F58" w:rsidP="00B61284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69C7CD28">
              <w:rPr>
                <w:rFonts w:eastAsia="Calibri"/>
                <w:i/>
                <w:iCs/>
                <w:sz w:val="20"/>
                <w:szCs w:val="20"/>
              </w:rPr>
              <w:t>Any additional comments from FDQ about the nomination (if needed)</w:t>
            </w:r>
          </w:p>
          <w:p w14:paraId="2F5E9BE6" w14:textId="77777777" w:rsidR="00505F58" w:rsidRDefault="00505F58" w:rsidP="00B61284">
            <w:pPr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</w:tbl>
    <w:p w14:paraId="4A7EC487" w14:textId="77777777" w:rsidR="00505F58" w:rsidRDefault="00505F58">
      <w:pPr>
        <w:rPr>
          <w:szCs w:val="22"/>
        </w:rPr>
      </w:pPr>
    </w:p>
    <w:sectPr w:rsidR="00505F58" w:rsidSect="00E71C3E">
      <w:footerReference w:type="default" r:id="rId11"/>
      <w:pgSz w:w="11906" w:h="16838" w:code="9"/>
      <w:pgMar w:top="1134" w:right="1134" w:bottom="851" w:left="1134" w:header="709" w:footer="4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CD8D" w14:textId="77777777" w:rsidR="003A088A" w:rsidRDefault="003A088A">
      <w:r>
        <w:separator/>
      </w:r>
    </w:p>
  </w:endnote>
  <w:endnote w:type="continuationSeparator" w:id="0">
    <w:p w14:paraId="35442E2B" w14:textId="77777777" w:rsidR="003A088A" w:rsidRDefault="003A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3EB1" w14:textId="19CC5A1C" w:rsidR="006E0397" w:rsidRDefault="001D46FA" w:rsidP="001D46FA">
    <w:pPr>
      <w:pStyle w:val="Footer"/>
      <w:tabs>
        <w:tab w:val="clear" w:pos="8306"/>
      </w:tabs>
    </w:pPr>
    <w:r>
      <w:t xml:space="preserve">Version updated: Jan-22 </w:t>
    </w:r>
    <w:r>
      <w:tab/>
    </w:r>
    <w:r>
      <w:tab/>
    </w:r>
    <w:r>
      <w:tab/>
    </w:r>
    <w:r>
      <w:tab/>
    </w:r>
    <w:r w:rsidR="00A1789C">
      <w:tab/>
    </w:r>
    <w:r>
      <w:t>Quality and Standards Office</w:t>
    </w:r>
    <w:r w:rsidR="006E0397">
      <w:tab/>
    </w:r>
  </w:p>
  <w:p w14:paraId="4A01E59D" w14:textId="77777777" w:rsidR="006E0397" w:rsidRDefault="006E0397">
    <w:pPr>
      <w:pStyle w:val="Footer"/>
    </w:pPr>
    <w:r>
      <w:tab/>
    </w:r>
    <w:r w:rsidR="00F73F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73F09">
      <w:rPr>
        <w:rStyle w:val="PageNumber"/>
      </w:rPr>
      <w:fldChar w:fldCharType="separate"/>
    </w:r>
    <w:r w:rsidR="00697EE5">
      <w:rPr>
        <w:rStyle w:val="PageNumber"/>
        <w:noProof/>
      </w:rPr>
      <w:t>- 4 -</w:t>
    </w:r>
    <w:r w:rsidR="00F73F0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560D" w14:textId="77777777" w:rsidR="003A088A" w:rsidRDefault="003A088A">
      <w:r>
        <w:separator/>
      </w:r>
    </w:p>
  </w:footnote>
  <w:footnote w:type="continuationSeparator" w:id="0">
    <w:p w14:paraId="3089B403" w14:textId="77777777" w:rsidR="003A088A" w:rsidRDefault="003A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E65"/>
    <w:multiLevelType w:val="hybridMultilevel"/>
    <w:tmpl w:val="5F8C10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200F"/>
    <w:multiLevelType w:val="hybridMultilevel"/>
    <w:tmpl w:val="814812D8"/>
    <w:lvl w:ilvl="0" w:tplc="B442B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607EB9"/>
    <w:multiLevelType w:val="hybridMultilevel"/>
    <w:tmpl w:val="6E3E99F8"/>
    <w:lvl w:ilvl="0" w:tplc="29D89B6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A4201D"/>
    <w:multiLevelType w:val="hybridMultilevel"/>
    <w:tmpl w:val="F07C4E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12C9"/>
    <w:multiLevelType w:val="hybridMultilevel"/>
    <w:tmpl w:val="7EE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0405"/>
    <w:multiLevelType w:val="hybridMultilevel"/>
    <w:tmpl w:val="2AB4AD66"/>
    <w:lvl w:ilvl="0" w:tplc="08090001">
      <w:start w:val="5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55"/>
    <w:rsid w:val="0001190D"/>
    <w:rsid w:val="000120CC"/>
    <w:rsid w:val="000135D1"/>
    <w:rsid w:val="00014DF8"/>
    <w:rsid w:val="00023A89"/>
    <w:rsid w:val="00064C25"/>
    <w:rsid w:val="00083411"/>
    <w:rsid w:val="00084E77"/>
    <w:rsid w:val="00092596"/>
    <w:rsid w:val="000A6CD6"/>
    <w:rsid w:val="000D7AA7"/>
    <w:rsid w:val="000E1EA6"/>
    <w:rsid w:val="000E3C42"/>
    <w:rsid w:val="000F188E"/>
    <w:rsid w:val="001256FF"/>
    <w:rsid w:val="00152A72"/>
    <w:rsid w:val="00175661"/>
    <w:rsid w:val="001A1C56"/>
    <w:rsid w:val="001D46FA"/>
    <w:rsid w:val="001E3D48"/>
    <w:rsid w:val="002118A7"/>
    <w:rsid w:val="0021251C"/>
    <w:rsid w:val="00231BDF"/>
    <w:rsid w:val="0027111D"/>
    <w:rsid w:val="00273D84"/>
    <w:rsid w:val="0028110D"/>
    <w:rsid w:val="00292F1E"/>
    <w:rsid w:val="002C1C74"/>
    <w:rsid w:val="00337768"/>
    <w:rsid w:val="0034704E"/>
    <w:rsid w:val="00354A0D"/>
    <w:rsid w:val="00364160"/>
    <w:rsid w:val="003A088A"/>
    <w:rsid w:val="003B2C7D"/>
    <w:rsid w:val="003C6791"/>
    <w:rsid w:val="003F1F0B"/>
    <w:rsid w:val="00464C6F"/>
    <w:rsid w:val="00496138"/>
    <w:rsid w:val="00496C76"/>
    <w:rsid w:val="004A485D"/>
    <w:rsid w:val="004A576D"/>
    <w:rsid w:val="004B004D"/>
    <w:rsid w:val="004B5893"/>
    <w:rsid w:val="004D0BF3"/>
    <w:rsid w:val="004D62B0"/>
    <w:rsid w:val="004F671E"/>
    <w:rsid w:val="00505481"/>
    <w:rsid w:val="00505F58"/>
    <w:rsid w:val="0050788D"/>
    <w:rsid w:val="00552D77"/>
    <w:rsid w:val="0057393C"/>
    <w:rsid w:val="005871CC"/>
    <w:rsid w:val="005A3131"/>
    <w:rsid w:val="005B1558"/>
    <w:rsid w:val="005B2E20"/>
    <w:rsid w:val="005B7380"/>
    <w:rsid w:val="005C1749"/>
    <w:rsid w:val="006179D7"/>
    <w:rsid w:val="006279E5"/>
    <w:rsid w:val="00632C30"/>
    <w:rsid w:val="00640CA5"/>
    <w:rsid w:val="00643813"/>
    <w:rsid w:val="00645855"/>
    <w:rsid w:val="00670A10"/>
    <w:rsid w:val="00675D96"/>
    <w:rsid w:val="00685943"/>
    <w:rsid w:val="00692842"/>
    <w:rsid w:val="00697EE5"/>
    <w:rsid w:val="006A0EDE"/>
    <w:rsid w:val="006A4778"/>
    <w:rsid w:val="006D4CE5"/>
    <w:rsid w:val="006E02C0"/>
    <w:rsid w:val="006E0397"/>
    <w:rsid w:val="00722CDB"/>
    <w:rsid w:val="00735CC3"/>
    <w:rsid w:val="007378A6"/>
    <w:rsid w:val="007458E9"/>
    <w:rsid w:val="00750E6F"/>
    <w:rsid w:val="00753470"/>
    <w:rsid w:val="007E4742"/>
    <w:rsid w:val="007E52A9"/>
    <w:rsid w:val="007F031A"/>
    <w:rsid w:val="008023E0"/>
    <w:rsid w:val="008129AA"/>
    <w:rsid w:val="00840803"/>
    <w:rsid w:val="008737A7"/>
    <w:rsid w:val="00880495"/>
    <w:rsid w:val="008A0D92"/>
    <w:rsid w:val="008A4C0F"/>
    <w:rsid w:val="008B3A77"/>
    <w:rsid w:val="008D2CCE"/>
    <w:rsid w:val="008D5912"/>
    <w:rsid w:val="008E6D41"/>
    <w:rsid w:val="009013D5"/>
    <w:rsid w:val="009033ED"/>
    <w:rsid w:val="00947F1C"/>
    <w:rsid w:val="00957BED"/>
    <w:rsid w:val="009603B5"/>
    <w:rsid w:val="00971627"/>
    <w:rsid w:val="00976397"/>
    <w:rsid w:val="009C4340"/>
    <w:rsid w:val="009C4930"/>
    <w:rsid w:val="00A1789C"/>
    <w:rsid w:val="00A30BC4"/>
    <w:rsid w:val="00A372B1"/>
    <w:rsid w:val="00A437A6"/>
    <w:rsid w:val="00A85A82"/>
    <w:rsid w:val="00AA1AB5"/>
    <w:rsid w:val="00AB60F2"/>
    <w:rsid w:val="00B23611"/>
    <w:rsid w:val="00B237D7"/>
    <w:rsid w:val="00B70125"/>
    <w:rsid w:val="00B84ECC"/>
    <w:rsid w:val="00B9557D"/>
    <w:rsid w:val="00B97393"/>
    <w:rsid w:val="00BA1647"/>
    <w:rsid w:val="00BC5EE1"/>
    <w:rsid w:val="00C45EC4"/>
    <w:rsid w:val="00C83C4A"/>
    <w:rsid w:val="00CA6364"/>
    <w:rsid w:val="00CE3BAA"/>
    <w:rsid w:val="00CF2BCE"/>
    <w:rsid w:val="00D57A1B"/>
    <w:rsid w:val="00D936DB"/>
    <w:rsid w:val="00DA5A13"/>
    <w:rsid w:val="00DB5B4F"/>
    <w:rsid w:val="00DD0C3F"/>
    <w:rsid w:val="00DD2461"/>
    <w:rsid w:val="00E007DB"/>
    <w:rsid w:val="00E01615"/>
    <w:rsid w:val="00E11EE8"/>
    <w:rsid w:val="00E20E37"/>
    <w:rsid w:val="00E25987"/>
    <w:rsid w:val="00E665DE"/>
    <w:rsid w:val="00E71C3E"/>
    <w:rsid w:val="00EB6F23"/>
    <w:rsid w:val="00F14CC9"/>
    <w:rsid w:val="00F21A76"/>
    <w:rsid w:val="00F250ED"/>
    <w:rsid w:val="00F25CB8"/>
    <w:rsid w:val="00F417B7"/>
    <w:rsid w:val="00F41AC8"/>
    <w:rsid w:val="00F652A6"/>
    <w:rsid w:val="00F73F09"/>
    <w:rsid w:val="00FA0F55"/>
    <w:rsid w:val="00FA7737"/>
    <w:rsid w:val="00FB74ED"/>
    <w:rsid w:val="00FC4B92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F6FE6"/>
  <w15:docId w15:val="{D1A7CF56-6054-46C8-9F87-9BB3B0D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AA7"/>
    <w:rPr>
      <w:rFonts w:ascii="Humnst777 BT" w:hAnsi="Humnst777 BT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7A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0D7AA7"/>
  </w:style>
  <w:style w:type="paragraph" w:styleId="BalloonText">
    <w:name w:val="Balloon Text"/>
    <w:basedOn w:val="Normal"/>
    <w:semiHidden/>
    <w:rsid w:val="000D7AA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D7A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1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5EC4"/>
    <w:pPr>
      <w:ind w:left="720"/>
      <w:contextualSpacing/>
    </w:pPr>
  </w:style>
  <w:style w:type="paragraph" w:customStyle="1" w:styleId="Tabletext">
    <w:name w:val="Table text"/>
    <w:basedOn w:val="Normal"/>
    <w:link w:val="TabletextChar"/>
    <w:qFormat/>
    <w:rsid w:val="000120CC"/>
    <w:pPr>
      <w:spacing w:before="40" w:after="40"/>
    </w:pPr>
    <w:rPr>
      <w:rFonts w:eastAsiaTheme="minorHAnsi" w:cstheme="minorBidi"/>
      <w:szCs w:val="22"/>
    </w:rPr>
  </w:style>
  <w:style w:type="character" w:customStyle="1" w:styleId="TabletextChar">
    <w:name w:val="Table text Char"/>
    <w:basedOn w:val="DefaultParagraphFont"/>
    <w:link w:val="Tabletext"/>
    <w:rsid w:val="000120CC"/>
    <w:rPr>
      <w:rFonts w:ascii="Humnst777 BT" w:eastAsiaTheme="minorHAnsi" w:hAnsi="Humnst777 BT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E498E1ABF114EB1CADF127FB34637" ma:contentTypeVersion="11" ma:contentTypeDescription="Create a new document." ma:contentTypeScope="" ma:versionID="61052e86f889876909bbd8cd50af22e9">
  <xsd:schema xmlns:xsd="http://www.w3.org/2001/XMLSchema" xmlns:xs="http://www.w3.org/2001/XMLSchema" xmlns:p="http://schemas.microsoft.com/office/2006/metadata/properties" xmlns:ns3="60d4011e-49d3-4007-be5c-cb354ed54bab" xmlns:ns4="708a94a4-3be5-47bb-a78d-d10466ab7f51" targetNamespace="http://schemas.microsoft.com/office/2006/metadata/properties" ma:root="true" ma:fieldsID="246fd464e6e12e2c9c9200e5ab758a16" ns3:_="" ns4:_="">
    <xsd:import namespace="60d4011e-49d3-4007-be5c-cb354ed54bab"/>
    <xsd:import namespace="708a94a4-3be5-47bb-a78d-d10466ab7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011e-49d3-4007-be5c-cb354ed5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94a4-3be5-47bb-a78d-d10466ab7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F060F-B7F3-4327-BB54-516032C64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097F1-E435-4FA7-A634-33FBD31AB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011e-49d3-4007-be5c-cb354ed54bab"/>
    <ds:schemaRef ds:uri="708a94a4-3be5-47bb-a78d-d10466ab7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EB93B-5A27-4A9B-9DAA-02EF0901F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 College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Kennedy</dc:creator>
  <cp:lastModifiedBy>Helen Audsley</cp:lastModifiedBy>
  <cp:revision>15</cp:revision>
  <cp:lastPrinted>2010-04-23T13:30:00Z</cp:lastPrinted>
  <dcterms:created xsi:type="dcterms:W3CDTF">2022-01-19T10:57:00Z</dcterms:created>
  <dcterms:modified xsi:type="dcterms:W3CDTF">2022-01-19T11:51:00Z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0x01010069CE498E1ABF114EB1CADF127FB34637</vt:lpwstr>
  </property>
</Properties>
</file>